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D36F3" w:rsidRDefault="005D36F3" w:rsidP="005D36F3">
      <w:pPr>
        <w:pStyle w:val="Standard"/>
        <w:spacing w:line="200" w:lineRule="exact"/>
        <w:jc w:val="center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>ДОГОВОР №___</w:t>
      </w:r>
    </w:p>
    <w:p w:rsidR="005D36F3" w:rsidRDefault="005D36F3" w:rsidP="005D36F3">
      <w:pPr>
        <w:pStyle w:val="Standard"/>
        <w:spacing w:line="200" w:lineRule="exact"/>
        <w:jc w:val="center"/>
        <w:rPr>
          <w:b/>
          <w:bCs/>
          <w:color w:val="000000"/>
          <w:spacing w:val="-2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 xml:space="preserve">на осуществление педагогической деятельности  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pacing w:val="-2"/>
          <w:sz w:val="22"/>
          <w:szCs w:val="22"/>
        </w:rPr>
      </w:pPr>
    </w:p>
    <w:p w:rsidR="005D36F3" w:rsidRDefault="005D36F3" w:rsidP="005D36F3">
      <w:pPr>
        <w:pStyle w:val="Standard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 Минск                                                                                     « ____ »  ________________ 20__</w:t>
      </w:r>
    </w:p>
    <w:p w:rsidR="005D36F3" w:rsidRDefault="005D36F3" w:rsidP="005D36F3">
      <w:pPr>
        <w:pStyle w:val="Standard"/>
        <w:tabs>
          <w:tab w:val="left" w:pos="360"/>
        </w:tabs>
        <w:spacing w:before="240"/>
        <w:jc w:val="both"/>
      </w:pPr>
      <w:r>
        <w:rPr>
          <w:color w:val="000000"/>
          <w:spacing w:val="-13"/>
          <w:sz w:val="22"/>
          <w:szCs w:val="22"/>
        </w:rPr>
        <w:tab/>
      </w:r>
      <w:r>
        <w:rPr>
          <w:sz w:val="22"/>
          <w:szCs w:val="22"/>
        </w:rPr>
        <w:t xml:space="preserve">Учреждение образования «Белорусский государственный медицинский университет», именуемое </w:t>
      </w:r>
      <w:r w:rsidRPr="00E505A6">
        <w:rPr>
          <w:sz w:val="22"/>
          <w:szCs w:val="22"/>
        </w:rPr>
        <w:t xml:space="preserve">в дальнейшем «Заказчик», в лице </w:t>
      </w:r>
      <w:r w:rsidR="00424FB8">
        <w:rPr>
          <w:sz w:val="22"/>
          <w:szCs w:val="22"/>
        </w:rPr>
        <w:t>проректора по учебной работе</w:t>
      </w:r>
      <w:r w:rsidR="00BD5E87">
        <w:rPr>
          <w:sz w:val="22"/>
          <w:szCs w:val="22"/>
        </w:rPr>
        <w:t xml:space="preserve"> Соколова Юрия Анатольевича</w:t>
      </w:r>
      <w:r w:rsidRPr="00E505A6">
        <w:rPr>
          <w:sz w:val="22"/>
          <w:szCs w:val="22"/>
        </w:rPr>
        <w:t xml:space="preserve">, действующего на основании </w:t>
      </w:r>
      <w:r w:rsidR="00424FB8">
        <w:rPr>
          <w:sz w:val="22"/>
          <w:szCs w:val="22"/>
        </w:rPr>
        <w:t>доверенности</w:t>
      </w:r>
      <w:r w:rsidR="00BD5E87">
        <w:rPr>
          <w:sz w:val="22"/>
          <w:szCs w:val="22"/>
        </w:rPr>
        <w:t xml:space="preserve"> от 0</w:t>
      </w:r>
      <w:r w:rsidR="008D24A4">
        <w:rPr>
          <w:sz w:val="22"/>
          <w:szCs w:val="22"/>
        </w:rPr>
        <w:t>3</w:t>
      </w:r>
      <w:r w:rsidR="00BD5E87">
        <w:rPr>
          <w:sz w:val="22"/>
          <w:szCs w:val="22"/>
        </w:rPr>
        <w:t>.10.202</w:t>
      </w:r>
      <w:r w:rsidR="008D24A4">
        <w:rPr>
          <w:sz w:val="22"/>
          <w:szCs w:val="22"/>
        </w:rPr>
        <w:t>5</w:t>
      </w:r>
      <w:r w:rsidR="00BD5E87">
        <w:rPr>
          <w:sz w:val="22"/>
          <w:szCs w:val="22"/>
        </w:rPr>
        <w:t xml:space="preserve"> № 1</w:t>
      </w:r>
      <w:r w:rsidR="008D24A4">
        <w:rPr>
          <w:sz w:val="22"/>
          <w:szCs w:val="22"/>
        </w:rPr>
        <w:t>8.3</w:t>
      </w:r>
      <w:r w:rsidR="00BD5E87">
        <w:rPr>
          <w:sz w:val="22"/>
          <w:szCs w:val="22"/>
        </w:rPr>
        <w:t>-2</w:t>
      </w:r>
      <w:r w:rsidR="007309DF">
        <w:rPr>
          <w:sz w:val="22"/>
          <w:szCs w:val="22"/>
        </w:rPr>
        <w:t>5</w:t>
      </w:r>
      <w:r w:rsidR="00BD5E87">
        <w:rPr>
          <w:sz w:val="22"/>
          <w:szCs w:val="22"/>
        </w:rPr>
        <w:t>/7</w:t>
      </w:r>
      <w:r w:rsidR="007309DF">
        <w:rPr>
          <w:sz w:val="22"/>
          <w:szCs w:val="22"/>
        </w:rPr>
        <w:t>244</w:t>
      </w:r>
      <w:bookmarkStart w:id="0" w:name="_GoBack"/>
      <w:bookmarkEnd w:id="0"/>
      <w:r w:rsidRPr="00E505A6">
        <w:rPr>
          <w:sz w:val="22"/>
          <w:szCs w:val="22"/>
        </w:rPr>
        <w:t>, с одной стороны, и гражданин (ка)</w:t>
      </w:r>
      <w:r>
        <w:rPr>
          <w:sz w:val="24"/>
          <w:szCs w:val="24"/>
        </w:rPr>
        <w:t xml:space="preserve"> ____________________________________________________________________________</w:t>
      </w:r>
      <w:r w:rsidR="00BD5E87">
        <w:rPr>
          <w:sz w:val="24"/>
          <w:szCs w:val="24"/>
        </w:rPr>
        <w:t>______________________________________________________________________________</w:t>
      </w:r>
      <w:r>
        <w:rPr>
          <w:sz w:val="24"/>
          <w:szCs w:val="24"/>
        </w:rPr>
        <w:t>,</w:t>
      </w:r>
    </w:p>
    <w:p w:rsidR="005D36F3" w:rsidRDefault="005D36F3" w:rsidP="005D36F3">
      <w:pPr>
        <w:pStyle w:val="Standard"/>
        <w:tabs>
          <w:tab w:val="left" w:pos="360"/>
        </w:tabs>
        <w:jc w:val="center"/>
        <w:rPr>
          <w:i/>
          <w:spacing w:val="40"/>
          <w:sz w:val="24"/>
          <w:szCs w:val="24"/>
          <w:vertAlign w:val="superscript"/>
        </w:rPr>
      </w:pPr>
      <w:r>
        <w:rPr>
          <w:i/>
          <w:spacing w:val="40"/>
          <w:sz w:val="24"/>
          <w:szCs w:val="24"/>
          <w:vertAlign w:val="superscript"/>
        </w:rPr>
        <w:t>фамилия, имя, отчество, ученая степень, ученое звание  (печатными буквами)</w:t>
      </w:r>
    </w:p>
    <w:p w:rsidR="005D36F3" w:rsidRDefault="005D36F3" w:rsidP="005D36F3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>именуемый(ая) в дальнейшем «Исполнитель», с другой стороны, при совместном упоминании именуемые «Стороны»», заключили настоящий Договор о нижеследующем:</w:t>
      </w:r>
    </w:p>
    <w:p w:rsidR="005D36F3" w:rsidRDefault="005D36F3" w:rsidP="005D36F3">
      <w:pPr>
        <w:pStyle w:val="Standard"/>
        <w:jc w:val="center"/>
        <w:rPr>
          <w:b/>
          <w:bCs/>
          <w:spacing w:val="-13"/>
          <w:sz w:val="19"/>
          <w:szCs w:val="19"/>
        </w:rPr>
      </w:pPr>
    </w:p>
    <w:p w:rsidR="005D36F3" w:rsidRDefault="005D36F3" w:rsidP="005D36F3">
      <w:pPr>
        <w:pStyle w:val="Standard"/>
        <w:jc w:val="center"/>
        <w:rPr>
          <w:b/>
          <w:bCs/>
          <w:spacing w:val="-13"/>
          <w:sz w:val="22"/>
          <w:szCs w:val="22"/>
        </w:rPr>
      </w:pPr>
      <w:r>
        <w:rPr>
          <w:b/>
          <w:bCs/>
          <w:spacing w:val="-13"/>
          <w:sz w:val="22"/>
          <w:szCs w:val="22"/>
        </w:rPr>
        <w:t>1.  ПРЕДМЕТ ДОГОВОРА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 xml:space="preserve">1. Исполнитель обязуется по заданию Заказчика осуществлять педагогическую деятельность (выполнять учебную работу) при реализации образовательной(ых) программ(ы) высшего образования и/или дополнительного образования взрослых </w:t>
      </w:r>
      <w:r>
        <w:rPr>
          <w:i/>
          <w:iCs/>
          <w:sz w:val="22"/>
          <w:szCs w:val="22"/>
        </w:rPr>
        <w:t>(нужное подчеркнуть)</w:t>
      </w:r>
      <w:r>
        <w:rPr>
          <w:sz w:val="22"/>
          <w:szCs w:val="22"/>
        </w:rPr>
        <w:t xml:space="preserve"> на кафедре(ах)__________________________________________ Заказчика в объеме до ____________учебных часов,</w:t>
      </w:r>
    </w:p>
    <w:p w:rsidR="005D36F3" w:rsidRDefault="005D36F3" w:rsidP="005D36F3">
      <w:pPr>
        <w:pStyle w:val="Standard"/>
        <w:ind w:firstLine="426"/>
        <w:jc w:val="both"/>
      </w:pPr>
      <w:r>
        <w:rPr>
          <w:spacing w:val="-2"/>
          <w:sz w:val="22"/>
          <w:szCs w:val="22"/>
        </w:rPr>
        <w:t>в том числе по поручению заведующего кафедрой (при необходимости) принять ликвидацию академической задолженности и (или) расхождений в учебных планах, выполнить иные виды учебной работы, либо заменить штатного преподавателя кафедры в период его отсутствия по уважительной причине при проведении учебных занятий по указанной учебной дисциплине.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2. СРОК И ПОРЯДОК ВЫПОЛНЕНИЯ РАБОТЫ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 Настоящий договор заключен на осуществление учебной работы в период с ________________20____ г.   по ________________ 20____г.</w:t>
      </w:r>
    </w:p>
    <w:p w:rsidR="005D36F3" w:rsidRPr="00A145D6" w:rsidRDefault="005D36F3" w:rsidP="005D36F3">
      <w:pPr>
        <w:pStyle w:val="Standard"/>
        <w:ind w:firstLine="426"/>
        <w:jc w:val="both"/>
      </w:pPr>
      <w:r>
        <w:rPr>
          <w:color w:val="000000"/>
          <w:sz w:val="22"/>
          <w:szCs w:val="22"/>
        </w:rPr>
        <w:t>2.2. </w:t>
      </w:r>
      <w:r w:rsidRPr="005130BA">
        <w:rPr>
          <w:color w:val="000000"/>
          <w:sz w:val="22"/>
          <w:szCs w:val="22"/>
        </w:rPr>
        <w:t>Учебная работа</w:t>
      </w:r>
      <w:r>
        <w:rPr>
          <w:color w:val="000000"/>
          <w:sz w:val="22"/>
          <w:szCs w:val="22"/>
        </w:rPr>
        <w:t xml:space="preserve"> осуществляется Исполнителем в соответствии с учебно-программной документацией соответствующей образовательной программы высшего образования или образовательной программы дополнительного образования взрослых и расписанием </w:t>
      </w:r>
      <w:r w:rsidRPr="00A145D6">
        <w:rPr>
          <w:sz w:val="22"/>
          <w:szCs w:val="22"/>
        </w:rPr>
        <w:t>учебных занятий.</w:t>
      </w:r>
    </w:p>
    <w:p w:rsidR="005D36F3" w:rsidRPr="00A145D6" w:rsidRDefault="005D36F3" w:rsidP="005D36F3">
      <w:pPr>
        <w:pStyle w:val="Standard"/>
        <w:ind w:firstLine="426"/>
        <w:jc w:val="both"/>
        <w:rPr>
          <w:sz w:val="22"/>
          <w:szCs w:val="22"/>
        </w:rPr>
      </w:pPr>
      <w:r w:rsidRPr="00A145D6">
        <w:rPr>
          <w:sz w:val="22"/>
          <w:szCs w:val="22"/>
        </w:rPr>
        <w:t xml:space="preserve">2.3. Выполненная Исполнителем </w:t>
      </w:r>
      <w:r>
        <w:rPr>
          <w:sz w:val="22"/>
          <w:szCs w:val="22"/>
        </w:rPr>
        <w:t xml:space="preserve">учебная </w:t>
      </w:r>
      <w:r w:rsidRPr="00A145D6">
        <w:rPr>
          <w:sz w:val="22"/>
          <w:szCs w:val="22"/>
        </w:rPr>
        <w:t xml:space="preserve">работа отражается в Карте учета выполненной учебной работы по Договору и фиксируется в журнале учебных занятий (при реализации образовательной программы дополнительного образования взрослых); вносится в журнал учета выполнения педагогической нагрузки профессорско-преподавательским составом кафедры </w:t>
      </w:r>
      <w:r w:rsidRPr="00903A20">
        <w:rPr>
          <w:sz w:val="22"/>
          <w:szCs w:val="22"/>
        </w:rPr>
        <w:t>(</w:t>
      </w:r>
      <w:r w:rsidRPr="00A145D6">
        <w:rPr>
          <w:sz w:val="22"/>
          <w:szCs w:val="22"/>
        </w:rPr>
        <w:t>при реализации образовательной программы высшего образования).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 xml:space="preserve">2.4. Прием выполненной учебной работы Заказчиком осуществляется на основании актов выполненных работ (далее – Акт), подписанных Заказчиком, Исполнителем и ответственными лицами в соответствии с локальными правовыми актами университета. 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3. РАЗМЕР И ПОРЯДОК РАСЧЕТОВ </w:t>
      </w:r>
    </w:p>
    <w:p w:rsidR="005D36F3" w:rsidRDefault="005D36F3" w:rsidP="005D36F3">
      <w:pPr>
        <w:pStyle w:val="Standard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 Общая стоимость работ по настоящему Договору определяется исходя из выполненного объема </w:t>
      </w:r>
      <w:r w:rsidRPr="00A145D6">
        <w:rPr>
          <w:sz w:val="22"/>
          <w:szCs w:val="22"/>
        </w:rPr>
        <w:t>учебной работы,</w:t>
      </w:r>
      <w:r>
        <w:rPr>
          <w:sz w:val="22"/>
          <w:szCs w:val="22"/>
        </w:rPr>
        <w:t xml:space="preserve"> предусмотренной п.1 настоящего Договора, с применением ставки почасовой оплаты.</w:t>
      </w:r>
    </w:p>
    <w:p w:rsidR="005D36F3" w:rsidRDefault="005D36F3" w:rsidP="005D36F3">
      <w:pPr>
        <w:pStyle w:val="Standard"/>
        <w:ind w:firstLine="426"/>
        <w:jc w:val="both"/>
      </w:pPr>
      <w:r w:rsidRPr="006F59B8">
        <w:rPr>
          <w:sz w:val="22"/>
          <w:szCs w:val="22"/>
        </w:rPr>
        <w:t>Ставка почасовой оплаты (стоимость часа), применяемая для определения размера вознаграждения за выполненную учебную работу на условиях настоящего Договора, определяется из</w:t>
      </w:r>
      <w:r>
        <w:rPr>
          <w:sz w:val="22"/>
          <w:szCs w:val="22"/>
        </w:rPr>
        <w:t xml:space="preserve"> расчета оклада и стимулирующих и компенсирующих выплат, установленных законодательством Республики Беларусь для соответствующих категорий работников (за исключением надбавки по контракту).</w:t>
      </w:r>
    </w:p>
    <w:p w:rsidR="005D36F3" w:rsidRDefault="005D36F3" w:rsidP="005D36F3">
      <w:pPr>
        <w:pStyle w:val="Standard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изменении базовой ставки ставка почасовой оплаты определяется исходя из базовой ставки, действующей на момент выполнения Исполнителем учебной </w:t>
      </w:r>
      <w:r w:rsidRPr="007B7B95">
        <w:rPr>
          <w:sz w:val="22"/>
          <w:szCs w:val="22"/>
        </w:rPr>
        <w:t>работы</w:t>
      </w:r>
      <w:r>
        <w:rPr>
          <w:sz w:val="22"/>
          <w:szCs w:val="22"/>
        </w:rPr>
        <w:t>.</w:t>
      </w:r>
      <w:r w:rsidRPr="007B7B95">
        <w:rPr>
          <w:sz w:val="22"/>
          <w:szCs w:val="22"/>
        </w:rPr>
        <w:t xml:space="preserve"> </w:t>
      </w:r>
      <w:r>
        <w:rPr>
          <w:sz w:val="22"/>
          <w:szCs w:val="22"/>
        </w:rPr>
        <w:t>Внесение изменений и дополнений в настоящий Договор в данном случае не производится.</w:t>
      </w:r>
      <w:r w:rsidRPr="007B7B95">
        <w:rPr>
          <w:sz w:val="22"/>
          <w:szCs w:val="22"/>
        </w:rPr>
        <w:t xml:space="preserve"> </w:t>
      </w:r>
    </w:p>
    <w:p w:rsidR="005D36F3" w:rsidRDefault="005D36F3" w:rsidP="005D36F3">
      <w:pPr>
        <w:pStyle w:val="Standard"/>
        <w:tabs>
          <w:tab w:val="left" w:pos="360"/>
          <w:tab w:val="left" w:pos="1080"/>
          <w:tab w:val="left" w:pos="1260"/>
          <w:tab w:val="left" w:pos="1860"/>
        </w:tabs>
        <w:ind w:firstLine="426"/>
        <w:jc w:val="both"/>
      </w:pPr>
      <w:r>
        <w:rPr>
          <w:color w:val="000000"/>
          <w:sz w:val="22"/>
          <w:szCs w:val="22"/>
        </w:rPr>
        <w:t>3.2</w:t>
      </w:r>
      <w:r>
        <w:rPr>
          <w:sz w:val="22"/>
          <w:szCs w:val="22"/>
        </w:rPr>
        <w:t>. </w:t>
      </w:r>
      <w:r>
        <w:rPr>
          <w:color w:val="000000"/>
          <w:sz w:val="22"/>
          <w:szCs w:val="22"/>
        </w:rPr>
        <w:t>Оплата по настоящему Договору производится на основании Акта, подписанного Исполнителем и Заказчиком, не позднее 30 рабочих дней с даты поступления Акта в бухгалтерию университета.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3.3. Оплата выполненной работы производится путем перечисления подлежащей выплате суммы на карт-счет Исполнителя.</w:t>
      </w:r>
    </w:p>
    <w:p w:rsidR="005D36F3" w:rsidRDefault="005D36F3" w:rsidP="005D36F3">
      <w:pPr>
        <w:pStyle w:val="Standard"/>
        <w:ind w:firstLine="426"/>
        <w:jc w:val="both"/>
      </w:pPr>
      <w:r>
        <w:rPr>
          <w:color w:val="000000"/>
          <w:sz w:val="22"/>
          <w:szCs w:val="22"/>
        </w:rPr>
        <w:lastRenderedPageBreak/>
        <w:t>3.4. Днем оплаты считается день поступления денежных средств на карт-счет Исполнителя. В случае задержки оплаты Заказчик выплачивает неустойку в размере 0,15 процентов от невыплаченной суммы за каждый день просрочки.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4. ОБЯЗАННОСТИ СТОРОН</w:t>
      </w:r>
    </w:p>
    <w:p w:rsidR="005D36F3" w:rsidRDefault="005D36F3" w:rsidP="005D36F3">
      <w:pPr>
        <w:pStyle w:val="Standard"/>
        <w:tabs>
          <w:tab w:val="left" w:pos="7306"/>
        </w:tabs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4.1. Исполнитель обязуется: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 xml:space="preserve">выполнять учебную работу качественно, на высоком научно-методическом уровне, в полном объеме, в строгом </w:t>
      </w:r>
      <w:r>
        <w:rPr>
          <w:color w:val="000000"/>
          <w:sz w:val="22"/>
          <w:szCs w:val="22"/>
        </w:rPr>
        <w:t>соответствии с учебно-программной документацией образовательных программ высшего и (или) образовательных программ дополнительного образования взрослых Заказчика и расписанием учебных занятий в соответствии с п.1 и п.2.2 настоящего Договора;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соблюдать требования актов законодательства и локальных правовых актов университета, по вопросам осуществления образовательной деятельности в университете;</w:t>
      </w:r>
    </w:p>
    <w:p w:rsidR="005D36F3" w:rsidRDefault="005D36F3" w:rsidP="005D36F3">
      <w:pPr>
        <w:pStyle w:val="Standard"/>
        <w:ind w:firstLine="426"/>
        <w:jc w:val="both"/>
      </w:pPr>
      <w:r>
        <w:rPr>
          <w:color w:val="000000"/>
          <w:spacing w:val="-4"/>
          <w:sz w:val="22"/>
          <w:szCs w:val="22"/>
        </w:rPr>
        <w:t>своевременно оповещать Заказчика о невозможности по уважительным причинам выполнять учебную</w:t>
      </w:r>
      <w:r>
        <w:rPr>
          <w:color w:val="000000"/>
          <w:sz w:val="22"/>
          <w:szCs w:val="22"/>
        </w:rPr>
        <w:t xml:space="preserve"> работу в соответствии с п.1</w:t>
      </w:r>
      <w:r w:rsidRPr="00F63E3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п.2.2 настоящего Договора</w:t>
      </w:r>
      <w:r>
        <w:rPr>
          <w:color w:val="000000"/>
          <w:spacing w:val="-4"/>
          <w:sz w:val="22"/>
          <w:szCs w:val="22"/>
        </w:rPr>
        <w:t>;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проходить в установленном порядке подготовку (обучение), инструктаж, повышение квалификации;</w:t>
      </w:r>
    </w:p>
    <w:p w:rsidR="005D36F3" w:rsidRDefault="005D36F3" w:rsidP="005D36F3">
      <w:pPr>
        <w:pStyle w:val="Standard"/>
        <w:ind w:left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обеспечить сохранность предоставленного оборудования и других материальных ценностей;</w:t>
      </w:r>
    </w:p>
    <w:p w:rsidR="005D36F3" w:rsidRPr="00F168E3" w:rsidRDefault="005D36F3" w:rsidP="005D36F3">
      <w:pPr>
        <w:pStyle w:val="Standard"/>
        <w:ind w:firstLine="426"/>
        <w:jc w:val="both"/>
        <w:rPr>
          <w:spacing w:val="-4"/>
          <w:sz w:val="22"/>
          <w:szCs w:val="22"/>
        </w:rPr>
      </w:pPr>
      <w:r w:rsidRPr="00F168E3">
        <w:rPr>
          <w:spacing w:val="-4"/>
          <w:sz w:val="22"/>
          <w:szCs w:val="22"/>
        </w:rPr>
        <w:t>соблюдать соответствующие инструкции, правила и другие нормативные правовые акты, устанавливающие требования к безопасным условиям выполнения работ, создания объектов интеллектуальной собственности, а также правила поведения на территории, в производственных, вспомогательных и бытовых помещениях Заказчика, использовать средства индивидуальной защиты;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pacing w:val="-4"/>
          <w:sz w:val="22"/>
          <w:szCs w:val="22"/>
        </w:rPr>
        <w:t>обеспечивать беспрепятственный допуск представителей государственных органов и иных организаций, в компетенцию которых входит осуществление проверок и контроля за соблюдением законодательства, в том числе проверок условий выполнения работ, а также предоставлять информацию, необходимую для проведения контрольных проверок;</w:t>
      </w:r>
    </w:p>
    <w:p w:rsidR="005D36F3" w:rsidRPr="00047878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pacing w:val="-4"/>
          <w:sz w:val="22"/>
          <w:szCs w:val="22"/>
        </w:rPr>
        <w:t xml:space="preserve">предоставить для </w:t>
      </w:r>
      <w:r w:rsidRPr="00047878">
        <w:rPr>
          <w:spacing w:val="-4"/>
          <w:sz w:val="22"/>
          <w:szCs w:val="22"/>
        </w:rPr>
        <w:t>заключения договора документы, установленные локальными правовыми актами университета;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предоставлять документы, подтверждающие прохождение Исполнителем обучения, инструктажа и проверки знаний по вопросам безопасных условий выполнения работ, оказания услуг и создания объектов интеллектуальной собственности, медицинского осмотра, если это необходимо для выполнения соответствующих видов работ, либо проходить в установленном порядке инструктаж и проверку знаний по указанным вопросам и медицинские осмотры;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</w:pPr>
      <w:r>
        <w:rPr>
          <w:sz w:val="22"/>
          <w:szCs w:val="22"/>
        </w:rPr>
        <w:t>не передавать и не распространять персональные данные, полученные в рамках исполнения наст</w:t>
      </w:r>
      <w:r>
        <w:rPr>
          <w:color w:val="000000"/>
          <w:sz w:val="22"/>
          <w:szCs w:val="22"/>
        </w:rPr>
        <w:t>оящего Договора, третьим лицам, кроме случаев, предусмотренных законодательными актами;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</w:pPr>
      <w:r>
        <w:rPr>
          <w:color w:val="000000"/>
          <w:sz w:val="22"/>
          <w:szCs w:val="22"/>
        </w:rPr>
        <w:t>принять все разумно необходимые меры для предотвращения неправомерного или случайного доступа к персональным данным, совершения с ними незаконных действий</w:t>
      </w:r>
      <w:r>
        <w:rPr>
          <w:sz w:val="22"/>
          <w:szCs w:val="22"/>
        </w:rPr>
        <w:t>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хранить полученные персональные данные не дольше, чем это необходимо для исполнения настоящего Договора, по окончании действия Договора передать Заказчику материалы, содержащие персональные данные, полученные в ходе выполнения настоящего Договора;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направить в Управление образовательной деятельности уведомление о получении статуса пенсионера (с приложением копии пенсионного удостоверения) в период действия Договора по форме, установленной локальными правовыми актами университета, в течение 2 календарных дней после получения указанного статуса;</w:t>
      </w:r>
    </w:p>
    <w:p w:rsidR="005D36F3" w:rsidRDefault="005D36F3" w:rsidP="005D36F3">
      <w:pPr>
        <w:pStyle w:val="Standard"/>
        <w:tabs>
          <w:tab w:val="left" w:pos="18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представить в </w:t>
      </w:r>
      <w:r w:rsidRPr="00FF43F5">
        <w:rPr>
          <w:sz w:val="22"/>
          <w:szCs w:val="22"/>
        </w:rPr>
        <w:t>бухгалтерию номер карт-счета</w:t>
      </w:r>
      <w:r>
        <w:rPr>
          <w:sz w:val="22"/>
          <w:szCs w:val="22"/>
        </w:rPr>
        <w:t xml:space="preserve"> в ОАО «АСБ Беларусбанк» для перечисления денежных средств за выполненную учебную работу по Договору (для лиц, не являющихся работниками университета).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4.2. Заказчик обязуется:</w:t>
      </w:r>
    </w:p>
    <w:p w:rsidR="005D36F3" w:rsidRDefault="005D36F3" w:rsidP="005D36F3">
      <w:pPr>
        <w:pStyle w:val="Standard"/>
        <w:ind w:firstLine="426"/>
        <w:jc w:val="both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предоставить рабочие места, лабораторное оборудование, приборы и другое имущество, необходимое для выполнения учебной работы, соответствующие правилам охраны труда и требованиям пожарной безопасности;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предоставить необходимое информационное, организационное и иное обеспечение, связанное с выполнением учебной работы, предусмотренной в п.1 настоящего Договора;</w:t>
      </w:r>
    </w:p>
    <w:p w:rsidR="005D36F3" w:rsidRDefault="005D36F3" w:rsidP="005D36F3">
      <w:pPr>
        <w:pStyle w:val="Standard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контролировать качество выполняемой учебной работы Исполнителем;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оплатить работу Исполнителя в порядке и на условиях, определенных настоящим Договором, и уплатить за него в установленном порядке обязательные страховые взносы на государственное социальное страхование в Фонд социальной защиты населения Министерства труда и социальной защиты Республики Беларусь;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lastRenderedPageBreak/>
        <w:t>уплатить страховые взносы по обязательному страхованию от несчастных случаев на производстве и профессиональных заболеваний, если выполнение работ Исполнителем осуществляется в местах, предоставленных Заказчиком;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</w:pPr>
      <w:r>
        <w:rPr>
          <w:sz w:val="22"/>
          <w:szCs w:val="22"/>
        </w:rPr>
        <w:t xml:space="preserve">требовать документы, подтверждающие прохождение Исполнителем обучения, инструктажа и проверки знаний </w:t>
      </w:r>
      <w:r>
        <w:rPr>
          <w:color w:val="000000"/>
          <w:spacing w:val="-4"/>
          <w:sz w:val="22"/>
          <w:szCs w:val="22"/>
        </w:rPr>
        <w:t>по вопросам безопасных условий выполнения работ, оказания услуг и создания объектов интеллектуальной собственности, медицинского осмотра, если это необходимо для выполнения соответствующих видов работ, либо осуществлять инструктаж и проверку знаний по вопросам безопасных условий выполнения работ, оказания услуг и создания объектов интеллектуальной собственности;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не допускать (отстранять) к выполнению работ Исполнителя, находящегося в состоянии алкогольного, наркотического или токсического опьянения, а также в состоянии, связанном с болезнью, препятствующем выполнению работы по Договору;</w:t>
      </w:r>
    </w:p>
    <w:p w:rsidR="005D36F3" w:rsidRDefault="005D36F3" w:rsidP="005D36F3">
      <w:pPr>
        <w:pStyle w:val="Standard"/>
        <w:tabs>
          <w:tab w:val="left" w:pos="360"/>
          <w:tab w:val="left" w:pos="1440"/>
          <w:tab w:val="left" w:pos="186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расследовать либо принимать участие в расследовании несчастных случаев на производстве и профессиональных заболеваний в порядке, определенном законодательством.</w:t>
      </w:r>
    </w:p>
    <w:p w:rsidR="005D36F3" w:rsidRDefault="005D36F3" w:rsidP="005D36F3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5. УСЛОВИЯ РАСТОРЖЕНИЯ И ИЗМЕНЕНИЯ ДОГОВОРА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</w:pPr>
      <w:r>
        <w:rPr>
          <w:sz w:val="22"/>
          <w:szCs w:val="22"/>
        </w:rPr>
        <w:t>5.1. Настоящий Договор расторгается по инициативе Заказчика в одностороннем порядке при невыполнении Исполнителем обязательств настоящего Договора, предусмотренных в пункте 4.1. Во всех остальных случаях Договор расторгается по соглашению сторон в соответствии с законодательством Республики Беларусь.</w:t>
      </w:r>
    </w:p>
    <w:p w:rsidR="005D36F3" w:rsidRPr="007E6318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5.2. </w:t>
      </w:r>
      <w:r w:rsidRPr="007E6318">
        <w:rPr>
          <w:sz w:val="22"/>
          <w:szCs w:val="22"/>
        </w:rPr>
        <w:t>Исполнитель вправе отказаться от исполнения Договора полностью или частично в случае, если Заказчиком не созданы или ненадлежащим образом созданы условия, предусмотренные данным Договором для безопасного выполнения работ, оказания услуг, создания объектов интеллектуальной собственности.</w:t>
      </w:r>
    </w:p>
    <w:p w:rsidR="005D36F3" w:rsidRDefault="005D36F3" w:rsidP="005D36F3">
      <w:pPr>
        <w:pStyle w:val="Standard"/>
        <w:tabs>
          <w:tab w:val="left" w:pos="360"/>
        </w:tabs>
        <w:ind w:firstLine="426"/>
        <w:jc w:val="both"/>
      </w:pPr>
      <w:r w:rsidRPr="007E6318">
        <w:rPr>
          <w:sz w:val="22"/>
          <w:szCs w:val="22"/>
        </w:rPr>
        <w:t>5.</w:t>
      </w:r>
      <w:r>
        <w:rPr>
          <w:sz w:val="22"/>
          <w:szCs w:val="22"/>
        </w:rPr>
        <w:t>3</w:t>
      </w:r>
      <w:r w:rsidRPr="007E6318">
        <w:rPr>
          <w:sz w:val="22"/>
          <w:szCs w:val="22"/>
        </w:rPr>
        <w:t>. В случае необходимости внесения изменения в Договор в части предмета Договора, реквизитов Сторон между Сторонами заключается Дополнительное соглашение к настоящему Договору.</w:t>
      </w:r>
    </w:p>
    <w:p w:rsidR="005D36F3" w:rsidRDefault="005D36F3" w:rsidP="005D36F3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 АНТИКОРРУПЦИОННАЯ ОГОВОРКА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6.1. При исполнении своих обязанностей по договору, Стороны, их аффилированные лица, работники или посредники обязуются не совершать в отношении иных лиц действий, связанных с оказанием влияния на принимаемые ими решения (действия) с целью получения каких-либо неправомерных преимуществ или для реализации иных неправомерных целей.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6.2. При исполнении своих обязанностей по договору, Стороны обязуются не допускать действий коррупционной направленности.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6.3. 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:rsidR="005D36F3" w:rsidRDefault="005D36F3" w:rsidP="005D36F3">
      <w:pPr>
        <w:pStyle w:val="Standard"/>
        <w:tabs>
          <w:tab w:val="left" w:pos="360"/>
          <w:tab w:val="left" w:pos="1440"/>
        </w:tabs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6.4. 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:rsidR="005D36F3" w:rsidRDefault="005D36F3" w:rsidP="005D36F3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7. ЗАКЛЮЧИТЕЛЬНЫЕ ПОЛОЖЕНИЯ</w:t>
      </w:r>
    </w:p>
    <w:p w:rsidR="005D36F3" w:rsidRPr="002618AB" w:rsidRDefault="005D36F3" w:rsidP="005D36F3">
      <w:pPr>
        <w:pStyle w:val="Standard"/>
        <w:ind w:firstLine="426"/>
        <w:jc w:val="both"/>
      </w:pPr>
      <w:r w:rsidRPr="002618AB">
        <w:rPr>
          <w:sz w:val="22"/>
          <w:szCs w:val="22"/>
        </w:rPr>
        <w:t>7.1. Заключением настоящего Договора Исполнитель подтверждает, что он выражает согласие на обработку предоставленных им персональных данных, необходимых для осуществления педагогической деятельности по Договору.</w:t>
      </w:r>
    </w:p>
    <w:p w:rsidR="005D36F3" w:rsidRDefault="005D36F3" w:rsidP="005D36F3">
      <w:pPr>
        <w:pStyle w:val="Standard"/>
        <w:ind w:firstLine="426"/>
        <w:jc w:val="both"/>
      </w:pPr>
      <w:r>
        <w:rPr>
          <w:color w:val="000000"/>
          <w:spacing w:val="15"/>
          <w:sz w:val="22"/>
          <w:szCs w:val="22"/>
        </w:rPr>
        <w:t>7.2. </w:t>
      </w:r>
      <w:r>
        <w:rPr>
          <w:sz w:val="22"/>
          <w:szCs w:val="22"/>
        </w:rPr>
        <w:t>За невыполнение или ненадлежащее исполнение условий договора, Стороны несут ответственность в соответствии с законодательством Республики Беларусь.</w:t>
      </w:r>
    </w:p>
    <w:p w:rsidR="005D36F3" w:rsidRPr="00EB0D12" w:rsidRDefault="005D36F3" w:rsidP="005D36F3">
      <w:pPr>
        <w:pStyle w:val="Standard"/>
        <w:tabs>
          <w:tab w:val="left" w:pos="-284"/>
          <w:tab w:val="left" w:pos="1134"/>
        </w:tabs>
        <w:ind w:firstLine="426"/>
        <w:jc w:val="both"/>
        <w:textAlignment w:val="auto"/>
        <w:rPr>
          <w:sz w:val="22"/>
          <w:szCs w:val="22"/>
        </w:rPr>
      </w:pPr>
      <w:r w:rsidRPr="00EB0D12">
        <w:rPr>
          <w:sz w:val="22"/>
          <w:szCs w:val="22"/>
        </w:rPr>
        <w:t>Исполнитель в случае непредставления сведений о наличии статуса пенсионера (уведомления о получении статуса пенсионера в период действия настоящего Договора) в установленном настоящим Договором порядке, несет ответственность в виде возмещения в полном объеме причиненных университету убытков, связанных с взысканием органом по труду, занятости и социальной защите, назначившем пенсию, сумм излишне выплаченной пенсии.</w:t>
      </w:r>
    </w:p>
    <w:p w:rsidR="005D36F3" w:rsidRDefault="005D36F3" w:rsidP="005D36F3">
      <w:pPr>
        <w:pStyle w:val="Standard"/>
        <w:ind w:firstLine="426"/>
        <w:jc w:val="both"/>
      </w:pPr>
      <w:r>
        <w:rPr>
          <w:sz w:val="22"/>
          <w:szCs w:val="22"/>
        </w:rPr>
        <w:t>7.3. </w:t>
      </w:r>
      <w:r>
        <w:rPr>
          <w:color w:val="000000"/>
          <w:sz w:val="22"/>
          <w:szCs w:val="22"/>
        </w:rPr>
        <w:t>Настоящий Договор составлен в двух экземплярах, имеющих одинаковую юридическую силу, один из которых находится у Заказчика, второй – у Исполнителя.</w:t>
      </w:r>
    </w:p>
    <w:p w:rsidR="005D36F3" w:rsidRDefault="005D36F3" w:rsidP="005D36F3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РЕКВИЗИТЫ СТОРОН</w:t>
      </w:r>
    </w:p>
    <w:p w:rsidR="005D36F3" w:rsidRDefault="005D36F3" w:rsidP="005D36F3">
      <w:pPr>
        <w:pStyle w:val="Textbody"/>
        <w:spacing w:after="0"/>
        <w:ind w:firstLine="426"/>
        <w:jc w:val="both"/>
      </w:pPr>
      <w:r>
        <w:rPr>
          <w:sz w:val="22"/>
          <w:szCs w:val="22"/>
        </w:rPr>
        <w:t xml:space="preserve">8.1. </w:t>
      </w:r>
      <w:r>
        <w:rPr>
          <w:b/>
          <w:bCs/>
          <w:sz w:val="22"/>
          <w:szCs w:val="22"/>
        </w:rPr>
        <w:t>Заказчик </w:t>
      </w:r>
      <w:r>
        <w:rPr>
          <w:sz w:val="22"/>
          <w:szCs w:val="22"/>
        </w:rPr>
        <w:t>– учреждение образования «Белорусский государственный медицинский университет»</w:t>
      </w:r>
    </w:p>
    <w:p w:rsidR="005D36F3" w:rsidRDefault="005D36F3" w:rsidP="005D36F3">
      <w:pPr>
        <w:pStyle w:val="Textbody"/>
        <w:spacing w:after="0"/>
        <w:jc w:val="both"/>
      </w:pPr>
      <w:r>
        <w:rPr>
          <w:sz w:val="22"/>
          <w:szCs w:val="22"/>
        </w:rPr>
        <w:t>Юридический адрес: проспект Дзержинского, 83, корпус 1, г. Минск, 220083</w:t>
      </w:r>
    </w:p>
    <w:p w:rsidR="005D36F3" w:rsidRDefault="005D36F3" w:rsidP="005D36F3">
      <w:pPr>
        <w:pStyle w:val="Textbody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тел. (017) 252 12 01</w:t>
      </w:r>
    </w:p>
    <w:p w:rsidR="005D36F3" w:rsidRDefault="005D36F3" w:rsidP="005D36F3">
      <w:pPr>
        <w:pStyle w:val="Textbody"/>
        <w:spacing w:after="0"/>
        <w:jc w:val="both"/>
      </w:pPr>
      <w:r>
        <w:rPr>
          <w:sz w:val="22"/>
          <w:szCs w:val="22"/>
        </w:rPr>
        <w:lastRenderedPageBreak/>
        <w:t xml:space="preserve">Текущий (расчетный) счет BY93AKBB36329000005386000000 </w:t>
      </w:r>
      <w:r>
        <w:rPr>
          <w:color w:val="000000"/>
          <w:sz w:val="22"/>
          <w:szCs w:val="22"/>
        </w:rPr>
        <w:t>Минское областное управление № 500</w:t>
      </w:r>
    </w:p>
    <w:p w:rsidR="005D36F3" w:rsidRDefault="005D36F3" w:rsidP="005D36F3">
      <w:pPr>
        <w:pStyle w:val="Textbody"/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ОАО «АСБ Беларусбанк»</w:t>
      </w:r>
    </w:p>
    <w:p w:rsidR="005D36F3" w:rsidRDefault="005D36F3" w:rsidP="005D36F3">
      <w:pPr>
        <w:pStyle w:val="Textbody"/>
        <w:spacing w:after="0"/>
        <w:jc w:val="both"/>
      </w:pPr>
      <w:r>
        <w:rPr>
          <w:color w:val="000000"/>
          <w:sz w:val="22"/>
          <w:szCs w:val="22"/>
          <w:lang w:val="en-US"/>
        </w:rPr>
        <w:t>BIC</w:t>
      </w:r>
      <w:r>
        <w:rPr>
          <w:color w:val="000000"/>
          <w:sz w:val="22"/>
          <w:szCs w:val="22"/>
        </w:rPr>
        <w:t xml:space="preserve"> (</w:t>
      </w:r>
      <w:r>
        <w:rPr>
          <w:color w:val="000000"/>
          <w:sz w:val="22"/>
          <w:szCs w:val="22"/>
          <w:lang w:val="en-US"/>
        </w:rPr>
        <w:t>SWIFT</w:t>
      </w:r>
      <w:r>
        <w:rPr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  <w:lang w:val="en-US"/>
        </w:rPr>
        <w:t>AKBBBY</w:t>
      </w:r>
      <w:r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  <w:lang w:val="en-US"/>
        </w:rPr>
        <w:t>X</w:t>
      </w:r>
    </w:p>
    <w:p w:rsidR="005D36F3" w:rsidRDefault="005D36F3" w:rsidP="005D36F3">
      <w:pPr>
        <w:pStyle w:val="Textbody"/>
        <w:spacing w:after="0"/>
        <w:jc w:val="both"/>
      </w:pPr>
      <w:r>
        <w:rPr>
          <w:color w:val="000000"/>
          <w:sz w:val="22"/>
          <w:szCs w:val="22"/>
        </w:rPr>
        <w:t>УНП 100582412  ОКПО 02017507</w:t>
      </w:r>
    </w:p>
    <w:p w:rsidR="005D36F3" w:rsidRDefault="005D36F3" w:rsidP="005D36F3">
      <w:pPr>
        <w:pStyle w:val="Textbody"/>
        <w:spacing w:after="0"/>
        <w:ind w:firstLine="426"/>
      </w:pPr>
      <w:r>
        <w:rPr>
          <w:sz w:val="22"/>
          <w:szCs w:val="22"/>
        </w:rPr>
        <w:t xml:space="preserve">8.2. </w:t>
      </w:r>
      <w:r>
        <w:rPr>
          <w:b/>
          <w:bCs/>
          <w:sz w:val="22"/>
          <w:szCs w:val="22"/>
        </w:rPr>
        <w:t>Исполнитель </w:t>
      </w:r>
      <w:r>
        <w:rPr>
          <w:sz w:val="22"/>
          <w:szCs w:val="22"/>
        </w:rPr>
        <w:t>–_____________________________________________________________________________________</w:t>
      </w:r>
    </w:p>
    <w:p w:rsidR="005D36F3" w:rsidRDefault="005D36F3" w:rsidP="005D36F3">
      <w:pPr>
        <w:pStyle w:val="Textbody"/>
        <w:spacing w:after="0"/>
      </w:pPr>
      <w:r>
        <w:rPr>
          <w:sz w:val="22"/>
          <w:szCs w:val="22"/>
        </w:rPr>
        <w:t xml:space="preserve">                                                      </w:t>
      </w:r>
      <w:r>
        <w:rPr>
          <w:i/>
          <w:iCs/>
          <w:sz w:val="22"/>
          <w:szCs w:val="22"/>
        </w:rPr>
        <w:t>(фамилия, имя, отчество)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Документ, удостоверяющий личность: ________________________________серия______ №__________________________, выдан  _____. _____20___ _________________________________ _____________________________________________________________________________________</w:t>
      </w:r>
    </w:p>
    <w:p w:rsidR="005D36F3" w:rsidRDefault="005D36F3" w:rsidP="005D36F3">
      <w:pPr>
        <w:pStyle w:val="Textbody"/>
        <w:spacing w:after="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iCs/>
          <w:sz w:val="22"/>
          <w:szCs w:val="22"/>
        </w:rPr>
        <w:t>(кем выдан)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Идентификационный №_________________________________________________________________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Н</w:t>
      </w:r>
      <w:r w:rsidRPr="00752E9B">
        <w:rPr>
          <w:sz w:val="22"/>
          <w:szCs w:val="22"/>
        </w:rPr>
        <w:t>омер свидетельства социального страхования_____________________________________________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Зарегистрирован(а) по адресу _____________________________________________________________________________________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Место проживания: ___________________________________________________________________</w:t>
      </w:r>
      <w:r w:rsidR="00585AA3">
        <w:rPr>
          <w:sz w:val="22"/>
          <w:szCs w:val="22"/>
        </w:rPr>
        <w:t>_________________</w:t>
      </w:r>
      <w:r>
        <w:rPr>
          <w:sz w:val="22"/>
          <w:szCs w:val="22"/>
        </w:rPr>
        <w:t>_</w:t>
      </w:r>
    </w:p>
    <w:p w:rsidR="005D36F3" w:rsidRDefault="005D36F3" w:rsidP="005D36F3">
      <w:pPr>
        <w:pStyle w:val="Textbody"/>
        <w:spacing w:after="0"/>
        <w:rPr>
          <w:sz w:val="22"/>
          <w:szCs w:val="22"/>
        </w:rPr>
      </w:pPr>
      <w:r>
        <w:rPr>
          <w:sz w:val="22"/>
          <w:szCs w:val="22"/>
        </w:rPr>
        <w:t>Телефон домашний _________________ рабочий ___________________________________________ мобильный_________________________________</w:t>
      </w:r>
    </w:p>
    <w:p w:rsidR="005D36F3" w:rsidRDefault="005D36F3" w:rsidP="005D36F3">
      <w:pPr>
        <w:pStyle w:val="Standard"/>
        <w:jc w:val="center"/>
        <w:rPr>
          <w:b/>
          <w:sz w:val="22"/>
          <w:szCs w:val="22"/>
        </w:rPr>
      </w:pPr>
    </w:p>
    <w:p w:rsidR="005D36F3" w:rsidRDefault="005D36F3" w:rsidP="005D36F3">
      <w:pPr>
        <w:pStyle w:val="Standard"/>
        <w:jc w:val="center"/>
        <w:rPr>
          <w:b/>
          <w:sz w:val="22"/>
          <w:szCs w:val="22"/>
        </w:rPr>
      </w:pPr>
    </w:p>
    <w:p w:rsidR="005D36F3" w:rsidRDefault="005D36F3" w:rsidP="005D36F3"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ПОДПИСИ СТОРОН</w:t>
      </w:r>
    </w:p>
    <w:p w:rsidR="005D36F3" w:rsidRDefault="005D36F3" w:rsidP="005D36F3">
      <w:pPr>
        <w:pStyle w:val="Standard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5D36F3" w:rsidRDefault="005D36F3" w:rsidP="005D36F3">
      <w:pPr>
        <w:pStyle w:val="2"/>
        <w:ind w:left="0"/>
      </w:pPr>
      <w:r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Исполнитель</w:t>
      </w:r>
      <w:r>
        <w:rPr>
          <w:b/>
          <w:sz w:val="22"/>
          <w:szCs w:val="22"/>
        </w:rPr>
        <w:tab/>
      </w:r>
    </w:p>
    <w:p w:rsidR="005D36F3" w:rsidRDefault="001038EA" w:rsidP="005D36F3">
      <w:pPr>
        <w:pStyle w:val="Textbody"/>
      </w:pPr>
      <w:r>
        <w:rPr>
          <w:sz w:val="22"/>
          <w:szCs w:val="22"/>
        </w:rPr>
        <w:t>Проректор по учебной работе</w:t>
      </w:r>
      <w:r w:rsidR="005D36F3">
        <w:rPr>
          <w:sz w:val="22"/>
          <w:szCs w:val="22"/>
        </w:rPr>
        <w:tab/>
      </w:r>
      <w:r w:rsidR="005D36F3">
        <w:rPr>
          <w:sz w:val="22"/>
          <w:szCs w:val="22"/>
        </w:rPr>
        <w:tab/>
      </w:r>
      <w:r w:rsidR="005D36F3">
        <w:rPr>
          <w:sz w:val="22"/>
          <w:szCs w:val="22"/>
        </w:rPr>
        <w:tab/>
      </w:r>
      <w:r w:rsidR="005D36F3">
        <w:rPr>
          <w:sz w:val="22"/>
          <w:szCs w:val="22"/>
        </w:rPr>
        <w:tab/>
      </w:r>
      <w:r w:rsidR="00110E81">
        <w:rPr>
          <w:sz w:val="22"/>
          <w:szCs w:val="22"/>
        </w:rPr>
        <w:tab/>
      </w:r>
      <w:r w:rsidR="005D36F3">
        <w:rPr>
          <w:sz w:val="22"/>
          <w:szCs w:val="22"/>
        </w:rPr>
        <w:t>________________________</w:t>
      </w:r>
    </w:p>
    <w:p w:rsidR="005D36F3" w:rsidRDefault="005D36F3" w:rsidP="005D36F3">
      <w:pPr>
        <w:pStyle w:val="Textbody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1038EA">
        <w:rPr>
          <w:sz w:val="22"/>
          <w:szCs w:val="22"/>
        </w:rPr>
        <w:t>Ю.А.Соколов</w:t>
      </w:r>
      <w:r>
        <w:rPr>
          <w:sz w:val="22"/>
          <w:szCs w:val="22"/>
        </w:rPr>
        <w:t xml:space="preserve">                                       </w:t>
      </w:r>
      <w:r w:rsidR="00585A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="00110E81">
        <w:rPr>
          <w:sz w:val="22"/>
          <w:szCs w:val="22"/>
        </w:rPr>
        <w:tab/>
      </w:r>
      <w:r>
        <w:rPr>
          <w:sz w:val="22"/>
          <w:szCs w:val="22"/>
        </w:rPr>
        <w:t xml:space="preserve"> _______________________</w:t>
      </w:r>
    </w:p>
    <w:p w:rsidR="005D36F3" w:rsidRPr="00BB5A72" w:rsidRDefault="005D36F3" w:rsidP="005D36F3">
      <w:pPr>
        <w:pStyle w:val="Textbody"/>
        <w:ind w:left="707" w:firstLine="709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п</w:t>
      </w:r>
      <w:r w:rsidRPr="00BB5A72">
        <w:rPr>
          <w:i/>
          <w:iCs/>
          <w:sz w:val="22"/>
          <w:szCs w:val="22"/>
        </w:rPr>
        <w:t>одпись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>п</w:t>
      </w:r>
      <w:r w:rsidRPr="00BB5A72">
        <w:rPr>
          <w:i/>
          <w:iCs/>
          <w:sz w:val="22"/>
          <w:szCs w:val="22"/>
        </w:rPr>
        <w:t>одпись</w:t>
      </w:r>
    </w:p>
    <w:p w:rsidR="005D36F3" w:rsidRDefault="005D36F3" w:rsidP="005D36F3">
      <w:pPr>
        <w:pStyle w:val="Textbody"/>
        <w:rPr>
          <w:sz w:val="22"/>
          <w:szCs w:val="22"/>
        </w:rPr>
      </w:pPr>
      <w:r>
        <w:rPr>
          <w:sz w:val="22"/>
          <w:szCs w:val="22"/>
        </w:rPr>
        <w:t xml:space="preserve">_________________20___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  <w:r>
        <w:rPr>
          <w:sz w:val="22"/>
          <w:szCs w:val="22"/>
          <w:lang w:eastAsia="en-US"/>
        </w:rPr>
        <w:t>_____. ___________. 20____</w:t>
      </w:r>
    </w:p>
    <w:p w:rsidR="005D36F3" w:rsidRDefault="005D36F3" w:rsidP="005D36F3">
      <w:pPr>
        <w:pStyle w:val="Textbody"/>
        <w:ind w:left="5664" w:hanging="5664"/>
        <w:rPr>
          <w:sz w:val="22"/>
          <w:szCs w:val="22"/>
        </w:rPr>
      </w:pPr>
      <w:r>
        <w:rPr>
          <w:sz w:val="22"/>
          <w:szCs w:val="22"/>
        </w:rPr>
        <w:t>МП</w:t>
      </w:r>
      <w:r>
        <w:rPr>
          <w:sz w:val="22"/>
          <w:szCs w:val="22"/>
        </w:rPr>
        <w:tab/>
      </w:r>
    </w:p>
    <w:p w:rsidR="005D36F3" w:rsidRDefault="005D36F3" w:rsidP="005D36F3">
      <w:pPr>
        <w:pStyle w:val="Standard"/>
        <w:jc w:val="both"/>
        <w:rPr>
          <w:sz w:val="22"/>
          <w:szCs w:val="22"/>
          <w:lang w:eastAsia="en-US"/>
        </w:rPr>
      </w:pPr>
    </w:p>
    <w:p w:rsidR="005D36F3" w:rsidRDefault="005D36F3" w:rsidP="005D36F3">
      <w:pPr>
        <w:pStyle w:val="Standard"/>
        <w:jc w:val="both"/>
        <w:rPr>
          <w:sz w:val="22"/>
          <w:szCs w:val="22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4637"/>
      </w:tblGrid>
      <w:tr w:rsidR="005D36F3" w:rsidTr="004D6840">
        <w:tc>
          <w:tcPr>
            <w:tcW w:w="4729" w:type="dxa"/>
          </w:tcPr>
          <w:p w:rsidR="005D36F3" w:rsidRDefault="005D36F3" w:rsidP="004D6840">
            <w:pPr>
              <w:pStyle w:val="Standard"/>
              <w:spacing w:line="244" w:lineRule="auto"/>
              <w:ind w:left="-102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Начальник учебного отдела</w:t>
            </w:r>
          </w:p>
          <w:p w:rsidR="005D36F3" w:rsidRDefault="005D36F3" w:rsidP="004D6840">
            <w:pPr>
              <w:pStyle w:val="Standard"/>
              <w:spacing w:line="244" w:lineRule="auto"/>
              <w:ind w:left="-102"/>
              <w:jc w:val="both"/>
            </w:pPr>
            <w:r>
              <w:rPr>
                <w:sz w:val="22"/>
                <w:szCs w:val="22"/>
                <w:lang w:eastAsia="en-US"/>
              </w:rPr>
              <w:t>Управления образовательной деятельности</w:t>
            </w:r>
          </w:p>
          <w:p w:rsidR="005D36F3" w:rsidRDefault="005D36F3" w:rsidP="004D6840">
            <w:pPr>
              <w:pStyle w:val="Standard"/>
              <w:spacing w:line="244" w:lineRule="auto"/>
              <w:ind w:left="-102"/>
              <w:jc w:val="both"/>
            </w:pPr>
            <w:r>
              <w:rPr>
                <w:sz w:val="22"/>
                <w:szCs w:val="22"/>
                <w:lang w:eastAsia="en-US"/>
              </w:rPr>
              <w:t>_________________________</w:t>
            </w:r>
            <w:r w:rsidR="00BD5E87">
              <w:rPr>
                <w:sz w:val="22"/>
                <w:szCs w:val="22"/>
                <w:lang w:eastAsia="en-US"/>
              </w:rPr>
              <w:t>Т.В.Моренова</w:t>
            </w:r>
          </w:p>
          <w:p w:rsidR="005D36F3" w:rsidRDefault="005D36F3" w:rsidP="004D6840">
            <w:pPr>
              <w:pStyle w:val="Standard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_____. ___________. 20____</w:t>
            </w:r>
          </w:p>
        </w:tc>
        <w:tc>
          <w:tcPr>
            <w:tcW w:w="4729" w:type="dxa"/>
          </w:tcPr>
          <w:p w:rsidR="005D36F3" w:rsidRPr="00752E9B" w:rsidRDefault="005D36F3" w:rsidP="00BD5E87">
            <w:pPr>
              <w:pStyle w:val="Standard"/>
              <w:spacing w:line="244" w:lineRule="auto"/>
              <w:ind w:left="-102"/>
              <w:jc w:val="both"/>
              <w:rPr>
                <w:i/>
                <w:sz w:val="20"/>
                <w:szCs w:val="20"/>
                <w:lang w:eastAsia="en-US"/>
              </w:rPr>
            </w:pPr>
          </w:p>
        </w:tc>
      </w:tr>
    </w:tbl>
    <w:p w:rsidR="005D36F3" w:rsidRDefault="005D36F3" w:rsidP="005D36F3">
      <w:pPr>
        <w:pStyle w:val="Standard"/>
        <w:spacing w:line="280" w:lineRule="exact"/>
        <w:ind w:left="5670"/>
        <w:rPr>
          <w:sz w:val="30"/>
          <w:szCs w:val="30"/>
          <w:shd w:val="clear" w:color="auto" w:fill="FFFF00"/>
        </w:rPr>
      </w:pPr>
    </w:p>
    <w:sectPr w:rsidR="005D3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F4EE6" w:rsidRDefault="00FF4EE6" w:rsidP="005D36F3">
      <w:r>
        <w:separator/>
      </w:r>
    </w:p>
  </w:endnote>
  <w:endnote w:type="continuationSeparator" w:id="0">
    <w:p w:rsidR="00FF4EE6" w:rsidRDefault="00FF4EE6" w:rsidP="005D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F4EE6" w:rsidRDefault="00FF4EE6" w:rsidP="005D36F3">
      <w:r>
        <w:separator/>
      </w:r>
    </w:p>
  </w:footnote>
  <w:footnote w:type="continuationSeparator" w:id="0">
    <w:p w:rsidR="00FF4EE6" w:rsidRDefault="00FF4EE6" w:rsidP="005D3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6F3"/>
    <w:rsid w:val="001038EA"/>
    <w:rsid w:val="00110E81"/>
    <w:rsid w:val="001F531A"/>
    <w:rsid w:val="00200627"/>
    <w:rsid w:val="00424FB8"/>
    <w:rsid w:val="005813D3"/>
    <w:rsid w:val="00585AA3"/>
    <w:rsid w:val="005D36F3"/>
    <w:rsid w:val="006D4A5F"/>
    <w:rsid w:val="00702074"/>
    <w:rsid w:val="007309DF"/>
    <w:rsid w:val="008D24A4"/>
    <w:rsid w:val="00B378C5"/>
    <w:rsid w:val="00B62B15"/>
    <w:rsid w:val="00BD5E87"/>
    <w:rsid w:val="00D73846"/>
    <w:rsid w:val="00D77E7C"/>
    <w:rsid w:val="00E65049"/>
    <w:rsid w:val="00FF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19E31"/>
  <w15:chartTrackingRefBased/>
  <w15:docId w15:val="{AD4E3043-FE30-4E93-AE9E-F5930306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D36F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paragraph" w:styleId="2">
    <w:name w:val="heading 2"/>
    <w:basedOn w:val="Standard"/>
    <w:next w:val="Standard"/>
    <w:link w:val="20"/>
    <w:rsid w:val="005D36F3"/>
    <w:pPr>
      <w:keepNext/>
      <w:widowControl w:val="0"/>
      <w:autoSpaceDE w:val="0"/>
      <w:ind w:left="360"/>
      <w:outlineLvl w:val="1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36F3"/>
    <w:rPr>
      <w:rFonts w:ascii="Times New Roman" w:eastAsia="Times New Roman" w:hAnsi="Times New Roman" w:cs="Times New Roman"/>
      <w:bCs/>
      <w:kern w:val="3"/>
      <w:sz w:val="24"/>
      <w:szCs w:val="24"/>
      <w:lang w:val="ru-RU" w:eastAsia="zh-CN"/>
    </w:rPr>
  </w:style>
  <w:style w:type="paragraph" w:customStyle="1" w:styleId="Standard">
    <w:name w:val="Standard"/>
    <w:rsid w:val="005D36F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Textbody">
    <w:name w:val="Text body"/>
    <w:basedOn w:val="Standard"/>
    <w:rsid w:val="005D36F3"/>
    <w:pPr>
      <w:spacing w:after="120"/>
    </w:pPr>
    <w:rPr>
      <w:sz w:val="24"/>
      <w:szCs w:val="24"/>
    </w:rPr>
  </w:style>
  <w:style w:type="paragraph" w:customStyle="1" w:styleId="Footnote">
    <w:name w:val="Footnote"/>
    <w:basedOn w:val="Standard"/>
    <w:rsid w:val="005D36F3"/>
    <w:pPr>
      <w:widowControl w:val="0"/>
      <w:ind w:left="240" w:hanging="240"/>
    </w:pPr>
    <w:rPr>
      <w:sz w:val="20"/>
      <w:szCs w:val="20"/>
    </w:rPr>
  </w:style>
  <w:style w:type="character" w:styleId="a3">
    <w:name w:val="footnote reference"/>
    <w:basedOn w:val="a0"/>
    <w:rsid w:val="005D36F3"/>
    <w:rPr>
      <w:position w:val="0"/>
      <w:vertAlign w:val="superscript"/>
    </w:rPr>
  </w:style>
  <w:style w:type="table" w:styleId="a4">
    <w:name w:val="Table Grid"/>
    <w:basedOn w:val="a1"/>
    <w:uiPriority w:val="39"/>
    <w:rsid w:val="005D36F3"/>
    <w:pPr>
      <w:widowControl w:val="0"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0E81"/>
    <w:rPr>
      <w:rFonts w:ascii="Segoe UI" w:hAnsi="Segoe UI" w:cs="Mangal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E81"/>
    <w:rPr>
      <w:rFonts w:ascii="Segoe UI" w:eastAsia="Noto Sans CJK SC Regular" w:hAnsi="Segoe UI" w:cs="Mangal"/>
      <w:kern w:val="3"/>
      <w:sz w:val="18"/>
      <w:szCs w:val="16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6B78D-EC1E-448C-AF29-7DD8E7E9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1999</Words>
  <Characters>11395</Characters>
  <Application>Microsoft Office Word</Application>
  <DocSecurity>0</DocSecurity>
  <Lines>94</Lines>
  <Paragraphs>26</Paragraphs>
  <ScaleCrop>false</ScaleCrop>
  <Company/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Карвецкая Юлия Викторовна</cp:lastModifiedBy>
  <cp:revision>9</cp:revision>
  <cp:lastPrinted>2024-09-09T07:10:00Z</cp:lastPrinted>
  <dcterms:created xsi:type="dcterms:W3CDTF">2024-09-06T12:47:00Z</dcterms:created>
  <dcterms:modified xsi:type="dcterms:W3CDTF">2025-10-20T09:44:00Z</dcterms:modified>
</cp:coreProperties>
</file>